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56" w:rsidRDefault="00B05856">
      <w:pPr>
        <w:rPr>
          <w:rFonts w:ascii="仿宋_GB2312" w:eastAsia="仿宋_GB2312"/>
          <w:sz w:val="30"/>
          <w:szCs w:val="30"/>
        </w:rPr>
      </w:pPr>
    </w:p>
    <w:p w:rsidR="003A5BAF" w:rsidRDefault="003A5BAF">
      <w:pPr>
        <w:rPr>
          <w:rFonts w:ascii="仿宋_GB2312" w:eastAsia="仿宋_GB2312"/>
          <w:sz w:val="30"/>
          <w:szCs w:val="30"/>
        </w:rPr>
      </w:pPr>
    </w:p>
    <w:p w:rsidR="00220DB7" w:rsidRDefault="00220DB7">
      <w:pPr>
        <w:rPr>
          <w:rFonts w:ascii="仿宋_GB2312" w:eastAsia="仿宋_GB2312"/>
          <w:sz w:val="30"/>
          <w:szCs w:val="30"/>
        </w:rPr>
      </w:pPr>
    </w:p>
    <w:p w:rsidR="0027473A" w:rsidRPr="0027473A" w:rsidRDefault="00220DB7" w:rsidP="0027473A">
      <w:pPr>
        <w:jc w:val="center"/>
        <w:rPr>
          <w:rFonts w:ascii="华文中宋" w:eastAsia="华文中宋" w:hAnsi="华文中宋"/>
          <w:sz w:val="36"/>
          <w:szCs w:val="36"/>
        </w:rPr>
      </w:pPr>
      <w:r w:rsidRPr="0027473A">
        <w:rPr>
          <w:rFonts w:ascii="华文中宋" w:eastAsia="华文中宋" w:hAnsi="华文中宋" w:hint="eastAsia"/>
          <w:sz w:val="36"/>
          <w:szCs w:val="36"/>
        </w:rPr>
        <w:t>关于转发</w:t>
      </w:r>
      <w:r w:rsidR="003A5BAF" w:rsidRPr="0027473A">
        <w:rPr>
          <w:rFonts w:ascii="华文中宋" w:eastAsia="华文中宋" w:hAnsi="华文中宋" w:hint="eastAsia"/>
          <w:sz w:val="36"/>
          <w:szCs w:val="36"/>
        </w:rPr>
        <w:t>《财政部</w:t>
      </w:r>
      <w:r w:rsidR="0027473A" w:rsidRPr="0027473A">
        <w:rPr>
          <w:rFonts w:ascii="华文中宋" w:eastAsia="华文中宋" w:hAnsi="华文中宋" w:hint="eastAsia"/>
          <w:sz w:val="36"/>
          <w:szCs w:val="36"/>
        </w:rPr>
        <w:t xml:space="preserve"> 科技部</w:t>
      </w:r>
      <w:r w:rsidR="003A5BAF" w:rsidRPr="0027473A">
        <w:rPr>
          <w:rFonts w:ascii="华文中宋" w:eastAsia="华文中宋" w:hAnsi="华文中宋" w:hint="eastAsia"/>
          <w:sz w:val="36"/>
          <w:szCs w:val="36"/>
        </w:rPr>
        <w:t>关于中央</w:t>
      </w:r>
      <w:r w:rsidR="0027473A" w:rsidRPr="0027473A">
        <w:rPr>
          <w:rFonts w:ascii="华文中宋" w:eastAsia="华文中宋" w:hAnsi="华文中宋" w:hint="eastAsia"/>
          <w:sz w:val="36"/>
          <w:szCs w:val="36"/>
        </w:rPr>
        <w:t>财政科研项目使用公务卡结算</w:t>
      </w:r>
      <w:r w:rsidR="003A5BAF" w:rsidRPr="0027473A">
        <w:rPr>
          <w:rFonts w:ascii="华文中宋" w:eastAsia="华文中宋" w:hAnsi="华文中宋" w:hint="eastAsia"/>
          <w:sz w:val="36"/>
          <w:szCs w:val="36"/>
        </w:rPr>
        <w:t>的通知》</w:t>
      </w:r>
      <w:r w:rsidR="0027473A" w:rsidRPr="0027473A">
        <w:rPr>
          <w:rFonts w:ascii="华文中宋" w:eastAsia="华文中宋" w:hAnsi="华文中宋" w:hint="eastAsia"/>
          <w:sz w:val="36"/>
          <w:szCs w:val="36"/>
        </w:rPr>
        <w:t>的通知</w:t>
      </w:r>
    </w:p>
    <w:p w:rsidR="003A5BAF" w:rsidRDefault="003A5BAF" w:rsidP="00520FF3">
      <w:pPr>
        <w:spacing w:before="100" w:beforeAutospacing="1"/>
        <w:jc w:val="right"/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教财司</w:t>
      </w:r>
      <w:proofErr w:type="gramEnd"/>
      <w:r>
        <w:rPr>
          <w:rFonts w:ascii="仿宋_GB2312" w:eastAsia="仿宋_GB2312" w:hint="eastAsia"/>
          <w:sz w:val="30"/>
          <w:szCs w:val="30"/>
        </w:rPr>
        <w:t>便函[201</w:t>
      </w:r>
      <w:r w:rsidR="0027473A">
        <w:rPr>
          <w:rFonts w:ascii="仿宋_GB2312" w:eastAsia="仿宋_GB2312" w:hint="eastAsia"/>
          <w:sz w:val="30"/>
          <w:szCs w:val="30"/>
        </w:rPr>
        <w:t>6</w:t>
      </w:r>
      <w:r>
        <w:rPr>
          <w:rFonts w:ascii="仿宋_GB2312" w:eastAsia="仿宋_GB2312" w:hint="eastAsia"/>
          <w:sz w:val="30"/>
          <w:szCs w:val="30"/>
        </w:rPr>
        <w:t>]</w:t>
      </w:r>
      <w:r w:rsidR="00113532">
        <w:rPr>
          <w:rFonts w:ascii="仿宋_GB2312" w:eastAsia="仿宋_GB2312" w:hint="eastAsia"/>
          <w:sz w:val="30"/>
          <w:szCs w:val="30"/>
        </w:rPr>
        <w:t>21</w:t>
      </w:r>
      <w:r>
        <w:rPr>
          <w:rFonts w:ascii="仿宋_GB2312" w:eastAsia="仿宋_GB2312" w:hint="eastAsia"/>
          <w:sz w:val="30"/>
          <w:szCs w:val="30"/>
        </w:rPr>
        <w:t>号</w:t>
      </w:r>
    </w:p>
    <w:p w:rsidR="003A5BAF" w:rsidRDefault="003A5BAF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各直属高校、直属单位：</w:t>
      </w:r>
    </w:p>
    <w:p w:rsidR="003A5BAF" w:rsidRDefault="003A5BAF" w:rsidP="003A5BAF">
      <w:pPr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为</w:t>
      </w:r>
      <w:r w:rsidR="0027473A">
        <w:rPr>
          <w:rFonts w:ascii="仿宋_GB2312" w:eastAsia="仿宋_GB2312" w:hint="eastAsia"/>
          <w:sz w:val="30"/>
          <w:szCs w:val="30"/>
        </w:rPr>
        <w:t>进一步加强中央财政科研项目资金管理</w:t>
      </w:r>
      <w:r>
        <w:rPr>
          <w:rFonts w:ascii="仿宋_GB2312" w:eastAsia="仿宋_GB2312" w:hint="eastAsia"/>
          <w:sz w:val="30"/>
          <w:szCs w:val="30"/>
        </w:rPr>
        <w:t>，规范</w:t>
      </w:r>
      <w:r w:rsidR="0027473A">
        <w:rPr>
          <w:rFonts w:ascii="仿宋_GB2312" w:eastAsia="仿宋_GB2312" w:hint="eastAsia"/>
          <w:sz w:val="30"/>
          <w:szCs w:val="30"/>
        </w:rPr>
        <w:t>科研活动支付业务，强化资金安全，财政部、科技部联合印发了</w:t>
      </w:r>
      <w:r w:rsidR="0027473A" w:rsidRPr="0027473A">
        <w:rPr>
          <w:rFonts w:ascii="仿宋_GB2312" w:eastAsia="仿宋_GB2312" w:hint="eastAsia"/>
          <w:sz w:val="30"/>
          <w:szCs w:val="30"/>
        </w:rPr>
        <w:t>《财政部 科技部关于中央财政科研项目使用公务卡结算的通知》</w:t>
      </w:r>
      <w:r w:rsidR="0027473A">
        <w:rPr>
          <w:rFonts w:ascii="仿宋_GB2312" w:eastAsia="仿宋_GB2312" w:hint="eastAsia"/>
          <w:sz w:val="30"/>
          <w:szCs w:val="30"/>
        </w:rPr>
        <w:t>（财库[2015]245号），</w:t>
      </w:r>
      <w:r>
        <w:rPr>
          <w:rFonts w:ascii="仿宋_GB2312" w:eastAsia="仿宋_GB2312" w:hint="eastAsia"/>
          <w:sz w:val="30"/>
          <w:szCs w:val="30"/>
        </w:rPr>
        <w:t>现转发给你单位，请遵照执行。</w:t>
      </w:r>
    </w:p>
    <w:p w:rsidR="003A5BAF" w:rsidRDefault="003A5BAF" w:rsidP="003A5BAF">
      <w:pPr>
        <w:ind w:firstLine="600"/>
        <w:rPr>
          <w:rFonts w:ascii="仿宋_GB2312" w:eastAsia="仿宋_GB2312"/>
          <w:sz w:val="30"/>
          <w:szCs w:val="30"/>
        </w:rPr>
      </w:pPr>
    </w:p>
    <w:p w:rsidR="003A5BAF" w:rsidRDefault="003A5BAF" w:rsidP="0027473A">
      <w:pPr>
        <w:ind w:leftChars="249" w:left="1414" w:hangingChars="297" w:hanging="891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附件：</w:t>
      </w:r>
      <w:r w:rsidR="0027473A" w:rsidRPr="0027473A">
        <w:rPr>
          <w:rFonts w:ascii="仿宋_GB2312" w:eastAsia="仿宋_GB2312" w:hint="eastAsia"/>
          <w:sz w:val="30"/>
          <w:szCs w:val="30"/>
        </w:rPr>
        <w:t>《财政部 科技部关于中央财政科研项目使用公务卡结算的通知》</w:t>
      </w: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</w:t>
      </w:r>
    </w:p>
    <w:p w:rsidR="0027473A" w:rsidRDefault="0027473A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</w:t>
      </w:r>
      <w:r w:rsidR="0027473A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教育部财务司</w:t>
      </w: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</w:t>
      </w:r>
      <w:r w:rsidR="0027473A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201</w:t>
      </w:r>
      <w:r w:rsidR="0027473A">
        <w:rPr>
          <w:rFonts w:ascii="仿宋_GB2312" w:eastAsia="仿宋_GB2312" w:hint="eastAsia"/>
          <w:sz w:val="30"/>
          <w:szCs w:val="30"/>
        </w:rPr>
        <w:t>6</w:t>
      </w:r>
      <w:r>
        <w:rPr>
          <w:rFonts w:ascii="仿宋_GB2312" w:eastAsia="仿宋_GB2312" w:hint="eastAsia"/>
          <w:sz w:val="30"/>
          <w:szCs w:val="30"/>
        </w:rPr>
        <w:t>年2月25日</w:t>
      </w:r>
    </w:p>
    <w:p w:rsidR="003A5BAF" w:rsidRP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</w:p>
    <w:sectPr w:rsidR="003A5BAF" w:rsidRPr="003A5BAF" w:rsidSect="00B058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26A" w:rsidRDefault="0026226A" w:rsidP="00CC0E8A">
      <w:r>
        <w:separator/>
      </w:r>
    </w:p>
  </w:endnote>
  <w:endnote w:type="continuationSeparator" w:id="0">
    <w:p w:rsidR="0026226A" w:rsidRDefault="0026226A" w:rsidP="00CC0E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26A" w:rsidRDefault="0026226A" w:rsidP="00CC0E8A">
      <w:r>
        <w:separator/>
      </w:r>
    </w:p>
  </w:footnote>
  <w:footnote w:type="continuationSeparator" w:id="0">
    <w:p w:rsidR="0026226A" w:rsidRDefault="0026226A" w:rsidP="00CC0E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0DB7"/>
    <w:rsid w:val="00113532"/>
    <w:rsid w:val="00131A8B"/>
    <w:rsid w:val="00220DB7"/>
    <w:rsid w:val="0026226A"/>
    <w:rsid w:val="0027473A"/>
    <w:rsid w:val="003A5BAF"/>
    <w:rsid w:val="00520FF3"/>
    <w:rsid w:val="00680865"/>
    <w:rsid w:val="00AB36CF"/>
    <w:rsid w:val="00B05856"/>
    <w:rsid w:val="00C444CE"/>
    <w:rsid w:val="00CC0E8A"/>
    <w:rsid w:val="00E17492"/>
    <w:rsid w:val="00E90C97"/>
    <w:rsid w:val="00F60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0E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0E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0E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0E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>ceeadmin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adminc</dc:creator>
  <cp:keywords/>
  <dc:description/>
  <cp:lastModifiedBy>adminc</cp:lastModifiedBy>
  <cp:revision>3</cp:revision>
  <cp:lastPrinted>2016-02-25T01:38:00Z</cp:lastPrinted>
  <dcterms:created xsi:type="dcterms:W3CDTF">2016-02-25T01:43:00Z</dcterms:created>
  <dcterms:modified xsi:type="dcterms:W3CDTF">2016-02-26T02:07:00Z</dcterms:modified>
</cp:coreProperties>
</file>